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D387B" w:rsidRPr="00CD387B" w:rsidRDefault="00CD387B" w:rsidP="00CD387B"/>
    <w:p w:rsidR="000D0B96" w:rsidRPr="00FD7F9F" w:rsidRDefault="000D0B96" w:rsidP="000D0B96">
      <w:pPr>
        <w:rPr>
          <w:i w:val="0"/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4"/>
        <w:gridCol w:w="1704"/>
        <w:gridCol w:w="1562"/>
      </w:tblGrid>
      <w:tr w:rsidR="003D2277" w:rsidRPr="007323A5" w:rsidTr="00CD387B">
        <w:trPr>
          <w:trHeight w:val="357"/>
          <w:tblCellSpacing w:w="20" w:type="dxa"/>
        </w:trPr>
        <w:tc>
          <w:tcPr>
            <w:tcW w:w="6754" w:type="dxa"/>
            <w:vAlign w:val="center"/>
          </w:tcPr>
          <w:p w:rsidR="003D2277" w:rsidRPr="007323A5" w:rsidRDefault="003D2277" w:rsidP="00282D9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Archivo</w:t>
            </w:r>
          </w:p>
        </w:tc>
        <w:tc>
          <w:tcPr>
            <w:tcW w:w="1664" w:type="dxa"/>
            <w:vAlign w:val="center"/>
          </w:tcPr>
          <w:p w:rsidR="003D2277" w:rsidRPr="007323A5" w:rsidRDefault="003D2277" w:rsidP="00282D9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0F49C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502" w:type="dxa"/>
            <w:vAlign w:val="center"/>
          </w:tcPr>
          <w:p w:rsidR="003D2277" w:rsidRPr="007323A5" w:rsidRDefault="003D2277" w:rsidP="00282D9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3D2277" w:rsidRPr="007323A5" w:rsidTr="00CD387B">
        <w:trPr>
          <w:trHeight w:val="357"/>
          <w:tblCellSpacing w:w="20" w:type="dxa"/>
        </w:trPr>
        <w:tc>
          <w:tcPr>
            <w:tcW w:w="10000" w:type="dxa"/>
            <w:gridSpan w:val="3"/>
            <w:vAlign w:val="center"/>
          </w:tcPr>
          <w:p w:rsidR="003D2277" w:rsidRPr="007323A5" w:rsidRDefault="003D2277" w:rsidP="002C5CA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C5C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Aseguramiento</w:t>
            </w:r>
            <w:r w:rsidR="002C5C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Recaudación y Beneficios Económicos</w:t>
            </w:r>
          </w:p>
        </w:tc>
      </w:tr>
      <w:tr w:rsidR="003D2277" w:rsidRPr="007323A5" w:rsidTr="00CD387B">
        <w:trPr>
          <w:trHeight w:val="357"/>
          <w:tblCellSpacing w:w="20" w:type="dxa"/>
        </w:trPr>
        <w:tc>
          <w:tcPr>
            <w:tcW w:w="10000" w:type="dxa"/>
            <w:gridSpan w:val="3"/>
            <w:vAlign w:val="center"/>
          </w:tcPr>
          <w:p w:rsidR="003D2277" w:rsidRPr="007323A5" w:rsidRDefault="003D2277" w:rsidP="00282D9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Aseguramiento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D387B" w:rsidRPr="00FC598F" w:rsidRDefault="00CD387B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D387B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6"/>
        </w:rPr>
      </w:pPr>
    </w:p>
    <w:p w:rsidR="00CD387B" w:rsidRPr="00CD387B" w:rsidRDefault="00CD387B" w:rsidP="00CD387B"/>
    <w:p w:rsidR="003D2277" w:rsidRPr="00222133" w:rsidRDefault="003D2277" w:rsidP="003D2277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222133">
        <w:rPr>
          <w:rFonts w:ascii="Bookman Old Style" w:hAnsi="Bookman Old Style"/>
          <w:i w:val="0"/>
          <w:sz w:val="20"/>
        </w:rPr>
        <w:t xml:space="preserve">Recibir, ordenar y clasificar los formularios y anexos de inscripción de patronos y trabajadores, así como las tarjetas de registros de firmas, manteniendo el archivo ordenado; además, brindar información a las diferentes personas, </w:t>
      </w:r>
      <w:r w:rsidR="00CF2988">
        <w:rPr>
          <w:rFonts w:ascii="Bookman Old Style" w:hAnsi="Bookman Old Style"/>
          <w:i w:val="0"/>
          <w:sz w:val="20"/>
        </w:rPr>
        <w:t>S</w:t>
      </w:r>
      <w:r w:rsidRPr="00222133">
        <w:rPr>
          <w:rFonts w:ascii="Bookman Old Style" w:hAnsi="Bookman Old Style"/>
          <w:i w:val="0"/>
          <w:sz w:val="20"/>
        </w:rPr>
        <w:t>ecciones y/o Sucursales, de las actividades del área.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CD387B" w:rsidRPr="00FC598F" w:rsidRDefault="00CD387B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D387B" w:rsidRDefault="00540ED7" w:rsidP="00540ED7">
      <w:pPr>
        <w:rPr>
          <w:sz w:val="8"/>
        </w:rPr>
      </w:pPr>
    </w:p>
    <w:p w:rsidR="00CD387B" w:rsidRDefault="00CD387B" w:rsidP="00540ED7">
      <w:pPr>
        <w:rPr>
          <w:sz w:val="12"/>
        </w:rPr>
      </w:pPr>
    </w:p>
    <w:p w:rsidR="00CD387B" w:rsidRPr="00FD7F9F" w:rsidRDefault="00CD387B" w:rsidP="00540ED7">
      <w:pPr>
        <w:rPr>
          <w:sz w:val="12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 xml:space="preserve">Llevar controles </w:t>
      </w:r>
      <w:r w:rsidR="00CF2988">
        <w:rPr>
          <w:rFonts w:ascii="Bookman Old Style" w:hAnsi="Bookman Old Style"/>
          <w:i w:val="0"/>
          <w:sz w:val="20"/>
        </w:rPr>
        <w:t xml:space="preserve">de las </w:t>
      </w:r>
      <w:r w:rsidRPr="003D2277">
        <w:rPr>
          <w:rFonts w:ascii="Bookman Old Style" w:hAnsi="Bookman Old Style"/>
          <w:i w:val="0"/>
          <w:sz w:val="20"/>
        </w:rPr>
        <w:t>entradas y salidas de los documentos en el sistema de archivo, a fin de determinar el destino de los documentos y solicitar posteriormente su retorno.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 xml:space="preserve">Realizar diariamente la distribución de cargas de trabajo entre el personal del área de Archivo; con el propósito </w:t>
      </w:r>
      <w:r w:rsidR="00712441">
        <w:rPr>
          <w:rFonts w:ascii="Bookman Old Style" w:hAnsi="Bookman Old Style"/>
          <w:i w:val="0"/>
          <w:sz w:val="20"/>
        </w:rPr>
        <w:t>que se lleve a cabo de la forma más equitativa posible</w:t>
      </w:r>
      <w:r w:rsidRPr="003D2277">
        <w:rPr>
          <w:rFonts w:ascii="Bookman Old Style" w:hAnsi="Bookman Old Style"/>
          <w:i w:val="0"/>
          <w:sz w:val="20"/>
        </w:rPr>
        <w:t>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Restaurar o reparar cada documento según sea necesario; a fin de guardar la integridad de los mismos.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712441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Archivar </w:t>
      </w:r>
      <w:r w:rsidR="003D2277" w:rsidRPr="003D2277">
        <w:rPr>
          <w:rFonts w:ascii="Bookman Old Style" w:hAnsi="Bookman Old Style"/>
          <w:i w:val="0"/>
          <w:sz w:val="20"/>
        </w:rPr>
        <w:t>y velar que los documentos sean colocados en el lugar que le corresponde, considerando el año de inscripción, nacimiento y correlativo; con el propósito de mantener clasificada la documentación.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Verificar que la documentación que ingresa, producto de las inscripciones, sea anexada al documento fuente; a fin de completar el expediente.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Enviar los documentos a digitalizar a la Sección Administración de Imágenes Digitales; para la debida copia de respaldo.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Elaborar estadístico diario y mensual del trabajo efectuado en el área de Archivo; los cuales servirán de insumos para los índices de gestión.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Proporcionar copias de avisos de Inscripción de la Unidad de Pensiones ISSS y otras dependencias</w:t>
      </w:r>
      <w:r w:rsidR="00B908BA">
        <w:rPr>
          <w:rFonts w:ascii="Bookman Old Style" w:hAnsi="Bookman Old Style"/>
          <w:i w:val="0"/>
          <w:sz w:val="20"/>
        </w:rPr>
        <w:t xml:space="preserve"> que requieren dicha información</w:t>
      </w:r>
      <w:r w:rsidRPr="003D2277">
        <w:rPr>
          <w:rFonts w:ascii="Bookman Old Style" w:hAnsi="Bookman Old Style"/>
          <w:i w:val="0"/>
          <w:sz w:val="20"/>
        </w:rPr>
        <w:t>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Velar porque la información que proporciona el área de archivo a otras dependencias</w:t>
      </w:r>
      <w:r w:rsidR="00B908BA">
        <w:rPr>
          <w:rFonts w:ascii="Bookman Old Style" w:hAnsi="Bookman Old Style"/>
          <w:i w:val="0"/>
          <w:sz w:val="20"/>
        </w:rPr>
        <w:t>,</w:t>
      </w:r>
      <w:r w:rsidRPr="003D2277">
        <w:rPr>
          <w:rFonts w:ascii="Bookman Old Style" w:hAnsi="Bookman Old Style"/>
          <w:i w:val="0"/>
          <w:sz w:val="20"/>
        </w:rPr>
        <w:t xml:space="preserve"> sea confiable y oportuna</w:t>
      </w:r>
      <w:r w:rsidR="00B908BA">
        <w:rPr>
          <w:rFonts w:ascii="Bookman Old Style" w:hAnsi="Bookman Old Style"/>
          <w:i w:val="0"/>
          <w:sz w:val="20"/>
        </w:rPr>
        <w:t>, a fin de satisfacer las necesidades de los usuarios</w:t>
      </w:r>
      <w:r w:rsidRPr="003D2277">
        <w:rPr>
          <w:rFonts w:ascii="Bookman Old Style" w:hAnsi="Bookman Old Style"/>
          <w:i w:val="0"/>
          <w:sz w:val="20"/>
        </w:rPr>
        <w:t>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Coordinar el proceso de localización de</w:t>
      </w:r>
      <w:r w:rsidR="00B908BA">
        <w:rPr>
          <w:rFonts w:ascii="Bookman Old Style" w:hAnsi="Bookman Old Style"/>
          <w:i w:val="0"/>
          <w:sz w:val="20"/>
        </w:rPr>
        <w:t xml:space="preserve"> documentos en e</w:t>
      </w:r>
      <w:r w:rsidRPr="003D2277">
        <w:rPr>
          <w:rFonts w:ascii="Bookman Old Style" w:hAnsi="Bookman Old Style"/>
          <w:i w:val="0"/>
          <w:sz w:val="20"/>
        </w:rPr>
        <w:t>l Archivo; a fin de que este se realice en el tiempo estipulado.</w:t>
      </w:r>
    </w:p>
    <w:p w:rsidR="003D2277" w:rsidRPr="00CD387B" w:rsidRDefault="003D2277" w:rsidP="00CD387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Coordinar el proceso de depuración del sistema de afiliados y digitalización de los documentos archivados; con el propósito de mantener actualizada la información.</w:t>
      </w:r>
    </w:p>
    <w:p w:rsidR="001B2040" w:rsidRDefault="001B2040" w:rsidP="001B204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C598F" w:rsidRDefault="00FC598F" w:rsidP="001B204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 xml:space="preserve">Velar por la adecuada ubicación de los formularios de inscripción, </w:t>
      </w:r>
      <w:r w:rsidR="00FD7F9F">
        <w:rPr>
          <w:rFonts w:ascii="Bookman Old Style" w:hAnsi="Bookman Old Style"/>
          <w:i w:val="0"/>
          <w:sz w:val="20"/>
        </w:rPr>
        <w:t xml:space="preserve">a fin de que sea </w:t>
      </w:r>
      <w:r w:rsidRPr="003D2277">
        <w:rPr>
          <w:rFonts w:ascii="Bookman Old Style" w:hAnsi="Bookman Old Style"/>
          <w:i w:val="0"/>
          <w:sz w:val="20"/>
        </w:rPr>
        <w:t>ac</w:t>
      </w:r>
      <w:r w:rsidR="00FD7F9F">
        <w:rPr>
          <w:rFonts w:ascii="Bookman Old Style" w:hAnsi="Bookman Old Style"/>
          <w:i w:val="0"/>
          <w:sz w:val="20"/>
        </w:rPr>
        <w:t>o</w:t>
      </w:r>
      <w:r w:rsidRPr="003D2277">
        <w:rPr>
          <w:rFonts w:ascii="Bookman Old Style" w:hAnsi="Bookman Old Style"/>
          <w:i w:val="0"/>
          <w:sz w:val="20"/>
        </w:rPr>
        <w:t>rd</w:t>
      </w:r>
      <w:r w:rsidR="00FD7F9F">
        <w:rPr>
          <w:rFonts w:ascii="Bookman Old Style" w:hAnsi="Bookman Old Style"/>
          <w:i w:val="0"/>
          <w:sz w:val="20"/>
        </w:rPr>
        <w:t>e</w:t>
      </w:r>
      <w:r w:rsidRPr="003D2277">
        <w:rPr>
          <w:rFonts w:ascii="Bookman Old Style" w:hAnsi="Bookman Old Style"/>
          <w:i w:val="0"/>
          <w:sz w:val="20"/>
        </w:rPr>
        <w:t xml:space="preserve"> a la capacidad de los archivos.</w:t>
      </w:r>
    </w:p>
    <w:p w:rsidR="003D2277" w:rsidRPr="00FA2B6D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Solventar los casos que demande el área de archivo</w:t>
      </w:r>
      <w:r w:rsidR="00FD7F9F">
        <w:rPr>
          <w:rFonts w:ascii="Bookman Old Style" w:hAnsi="Bookman Old Style"/>
          <w:i w:val="0"/>
          <w:sz w:val="20"/>
        </w:rPr>
        <w:t>,</w:t>
      </w:r>
      <w:r w:rsidRPr="003D2277">
        <w:rPr>
          <w:rFonts w:ascii="Bookman Old Style" w:hAnsi="Bookman Old Style"/>
          <w:i w:val="0"/>
          <w:sz w:val="20"/>
        </w:rPr>
        <w:t xml:space="preserve"> con respecto a los documentos para el proceso de inscripciones</w:t>
      </w:r>
      <w:r w:rsidR="00FD7F9F">
        <w:rPr>
          <w:rFonts w:ascii="Bookman Old Style" w:hAnsi="Bookman Old Style"/>
          <w:i w:val="0"/>
          <w:sz w:val="20"/>
        </w:rPr>
        <w:t>, a fin de proveer la información requerida</w:t>
      </w:r>
      <w:r w:rsidRPr="003D2277">
        <w:rPr>
          <w:rFonts w:ascii="Bookman Old Style" w:hAnsi="Bookman Old Style"/>
          <w:i w:val="0"/>
          <w:sz w:val="20"/>
        </w:rPr>
        <w:t>.</w:t>
      </w:r>
    </w:p>
    <w:p w:rsidR="00CD387B" w:rsidRPr="00CD387B" w:rsidRDefault="00CD387B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Apoyar en el área de trabajo, cuando sea necesario realizando actividades para suplir ausencias de personal o situaciones de urgencia.</w:t>
      </w:r>
    </w:p>
    <w:p w:rsidR="003D2277" w:rsidRPr="00CD387B" w:rsidRDefault="003D2277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2277" w:rsidRPr="003D2277" w:rsidRDefault="003D2277" w:rsidP="003D22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227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0D0B96" w:rsidRDefault="000D0B96" w:rsidP="000D0B96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CD387B" w:rsidRDefault="00CD387B" w:rsidP="000D0B96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CD387B" w:rsidRPr="00FD7F9F" w:rsidRDefault="00CD387B" w:rsidP="000D0B96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D7F9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AF1136" w:rsidRDefault="000F49C3" w:rsidP="00B7785A">
      <w:pPr>
        <w:tabs>
          <w:tab w:val="left" w:pos="2694"/>
        </w:tabs>
        <w:suppressAutoHyphens/>
        <w:ind w:left="360" w:hanging="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Técnica </w:t>
      </w:r>
      <w:r w:rsidR="00E702D3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 xml:space="preserve">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siguiente puesto</w:t>
      </w:r>
      <w:r w:rsidR="00AF1136">
        <w:rPr>
          <w:rFonts w:ascii="Bookman Old Style" w:hAnsi="Bookman Old Style" w:cs="Arial"/>
          <w:i w:val="0"/>
          <w:iCs/>
          <w:spacing w:val="-3"/>
          <w:sz w:val="20"/>
        </w:rPr>
        <w:t xml:space="preserve">: </w:t>
      </w:r>
    </w:p>
    <w:p w:rsidR="00AF1136" w:rsidRPr="00FD7F9F" w:rsidRDefault="00AF1136" w:rsidP="00AF113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CC5E09" w:rsidRPr="003D36AF" w:rsidRDefault="003D36AF" w:rsidP="003D36AF">
      <w:pPr>
        <w:pStyle w:val="Prrafodelista"/>
        <w:numPr>
          <w:ilvl w:val="0"/>
          <w:numId w:val="7"/>
        </w:numPr>
        <w:tabs>
          <w:tab w:val="left" w:pos="567"/>
          <w:tab w:val="left" w:pos="993"/>
        </w:tabs>
        <w:suppressAutoHyphens/>
        <w:ind w:left="567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D36AF"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CD387B" w:rsidRDefault="00CD38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CD387B" w:rsidRPr="00FD7F9F" w:rsidRDefault="00CD38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2"/>
        </w:rPr>
      </w:pPr>
    </w:p>
    <w:p w:rsidR="00CD387B" w:rsidRPr="00FD7F9F" w:rsidRDefault="00CD387B" w:rsidP="000E31F4">
      <w:pPr>
        <w:suppressAutoHyphens/>
        <w:rPr>
          <w:sz w:val="12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A2B6D" w:rsidRPr="00FA2B6D" w:rsidRDefault="00CC5E09" w:rsidP="003D227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A2B6D">
        <w:rPr>
          <w:rFonts w:ascii="Bookman Old Style" w:hAnsi="Bookman Old Style"/>
          <w:i w:val="0"/>
          <w:sz w:val="20"/>
        </w:rPr>
        <w:t>Coordinación efectiva del</w:t>
      </w:r>
      <w:r w:rsidR="003D2277" w:rsidRPr="00FA2B6D">
        <w:rPr>
          <w:rFonts w:ascii="Bookman Old Style" w:hAnsi="Bookman Old Style"/>
          <w:i w:val="0"/>
          <w:sz w:val="20"/>
        </w:rPr>
        <w:t xml:space="preserve"> trabajo realizado en el área de </w:t>
      </w:r>
      <w:r w:rsidR="00FA2B6D" w:rsidRPr="00FA2B6D">
        <w:rPr>
          <w:rFonts w:ascii="Bookman Old Style" w:hAnsi="Bookman Old Style"/>
          <w:i w:val="0"/>
          <w:sz w:val="20"/>
        </w:rPr>
        <w:t>A</w:t>
      </w:r>
      <w:r w:rsidR="003D2277" w:rsidRPr="00FA2B6D">
        <w:rPr>
          <w:rFonts w:ascii="Bookman Old Style" w:hAnsi="Bookman Old Style"/>
          <w:i w:val="0"/>
          <w:sz w:val="20"/>
        </w:rPr>
        <w:t>rchivo</w:t>
      </w:r>
      <w:r w:rsidR="00FA2B6D">
        <w:rPr>
          <w:rFonts w:ascii="Bookman Old Style" w:hAnsi="Bookman Old Style"/>
          <w:i w:val="0"/>
          <w:sz w:val="20"/>
        </w:rPr>
        <w:t>.</w:t>
      </w:r>
    </w:p>
    <w:p w:rsidR="003D2277" w:rsidRPr="00FA2B6D" w:rsidRDefault="003D2277" w:rsidP="003D227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A2B6D">
        <w:rPr>
          <w:rFonts w:ascii="Bookman Old Style" w:hAnsi="Bookman Old Style" w:cs="Arial"/>
          <w:i w:val="0"/>
          <w:iCs/>
          <w:spacing w:val="-3"/>
          <w:sz w:val="20"/>
        </w:rPr>
        <w:t xml:space="preserve">Resguardo </w:t>
      </w:r>
      <w:r w:rsidR="00E71DF9" w:rsidRPr="00FA2B6D">
        <w:rPr>
          <w:rFonts w:ascii="Bookman Old Style" w:hAnsi="Bookman Old Style" w:cs="Arial"/>
          <w:i w:val="0"/>
          <w:iCs/>
          <w:spacing w:val="-3"/>
          <w:sz w:val="20"/>
        </w:rPr>
        <w:t xml:space="preserve">efectivo </w:t>
      </w:r>
      <w:r w:rsidRPr="00FA2B6D">
        <w:rPr>
          <w:rFonts w:ascii="Bookman Old Style" w:hAnsi="Bookman Old Style" w:cs="Arial"/>
          <w:i w:val="0"/>
          <w:iCs/>
          <w:spacing w:val="-3"/>
          <w:sz w:val="20"/>
        </w:rPr>
        <w:t>de documentación relaci</w:t>
      </w:r>
      <w:r w:rsidR="00FA2B6D">
        <w:rPr>
          <w:rFonts w:ascii="Bookman Old Style" w:hAnsi="Bookman Old Style" w:cs="Arial"/>
          <w:i w:val="0"/>
          <w:iCs/>
          <w:spacing w:val="-3"/>
          <w:sz w:val="20"/>
        </w:rPr>
        <w:t>onada a inscripción de patronos</w:t>
      </w:r>
      <w:r w:rsidRPr="00FA2B6D">
        <w:rPr>
          <w:rFonts w:ascii="Bookman Old Style" w:hAnsi="Bookman Old Style" w:cs="Arial"/>
          <w:i w:val="0"/>
          <w:iCs/>
          <w:spacing w:val="-3"/>
          <w:sz w:val="20"/>
        </w:rPr>
        <w:t xml:space="preserve"> y trabajadores, así como las tarjetas de registros de firmas. </w:t>
      </w:r>
    </w:p>
    <w:p w:rsidR="00137AD0" w:rsidRDefault="00137AD0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D387B" w:rsidRPr="00FD7F9F" w:rsidRDefault="00CD387B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71DF9" w:rsidRPr="003D36AF" w:rsidRDefault="001F573E" w:rsidP="00E71DF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81579" w:rsidRDefault="00081579" w:rsidP="001D1B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61BD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E71D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36AF" w:rsidRPr="003D36AF" w:rsidRDefault="001F573E" w:rsidP="000E31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3D36AF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 Área</w:t>
      </w:r>
      <w:r w:rsidR="00E71D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36AF" w:rsidRDefault="003D36AF" w:rsidP="003D36AF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2"/>
        </w:rPr>
      </w:pPr>
    </w:p>
    <w:p w:rsidR="00CD387B" w:rsidRPr="00FD7F9F" w:rsidRDefault="00CD387B" w:rsidP="003D36AF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</w:t>
      </w:r>
      <w:r w:rsidR="00CD387B">
        <w:rPr>
          <w:rFonts w:ascii="Bookman Old Style" w:hAnsi="Bookman Old Style" w:cs="Arial"/>
          <w:iCs/>
          <w:sz w:val="20"/>
        </w:rPr>
        <w:t xml:space="preserve">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FD7F9F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2776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</w:t>
      </w:r>
      <w:r w:rsidR="003D36AF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D2277">
        <w:rPr>
          <w:rFonts w:ascii="Bookman Old Style" w:hAnsi="Bookman Old Style" w:cs="Arial"/>
          <w:i w:val="0"/>
          <w:iCs/>
          <w:sz w:val="20"/>
        </w:rPr>
        <w:t>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63E8F">
        <w:rPr>
          <w:rFonts w:ascii="Bookman Old Style" w:hAnsi="Bookman Old Style" w:cs="Tahoma"/>
          <w:i w:val="0"/>
          <w:sz w:val="20"/>
          <w:lang w:val="es-CL"/>
        </w:rPr>
        <w:t xml:space="preserve">Archivos de </w:t>
      </w:r>
      <w:r w:rsidR="00A6136F">
        <w:rPr>
          <w:rFonts w:ascii="Bookman Old Style" w:hAnsi="Bookman Old Style" w:cs="Tahoma"/>
          <w:i w:val="0"/>
          <w:sz w:val="20"/>
          <w:lang w:val="es-CL"/>
        </w:rPr>
        <w:t>Afiliación (patronal, trabajador)</w:t>
      </w:r>
      <w:r w:rsidR="00E71DF9">
        <w:rPr>
          <w:rFonts w:ascii="Bookman Old Style" w:hAnsi="Bookman Old Style" w:cs="Tahoma"/>
          <w:i w:val="0"/>
          <w:sz w:val="20"/>
          <w:lang w:val="es-CL"/>
        </w:rPr>
        <w:t>.</w:t>
      </w:r>
      <w:r w:rsidR="003D2277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282D99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282D99" w:rsidRPr="003D2277" w:rsidRDefault="00282D99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i w:val="0"/>
          <w:sz w:val="10"/>
        </w:rPr>
      </w:pPr>
    </w:p>
    <w:p w:rsidR="00CD387B" w:rsidRDefault="00CD387B" w:rsidP="000E31F4">
      <w:pPr>
        <w:suppressAutoHyphens/>
        <w:rPr>
          <w:i w:val="0"/>
          <w:sz w:val="10"/>
        </w:rPr>
      </w:pPr>
    </w:p>
    <w:p w:rsidR="00CD387B" w:rsidRPr="00FD7F9F" w:rsidRDefault="00CD387B" w:rsidP="000E31F4">
      <w:pPr>
        <w:suppressAutoHyphens/>
        <w:rPr>
          <w:i w:val="0"/>
          <w:sz w:val="1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D7F9F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F49C3">
        <w:rPr>
          <w:rFonts w:ascii="Bookman Old Style" w:hAnsi="Bookman Old Style" w:cs="Arial"/>
          <w:i w:val="0"/>
          <w:iCs/>
          <w:sz w:val="20"/>
        </w:rPr>
        <w:t>8</w:t>
      </w:r>
      <w:r w:rsidR="003D2277">
        <w:rPr>
          <w:rFonts w:ascii="Bookman Old Style" w:hAnsi="Bookman Old Style" w:cs="Arial"/>
          <w:i w:val="0"/>
          <w:iCs/>
          <w:sz w:val="20"/>
        </w:rPr>
        <w:t>0% de carrera universitaria</w:t>
      </w:r>
      <w:r w:rsidR="009D257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712F9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027C" w:rsidRPr="003D227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D2277" w:rsidRPr="003D2277">
        <w:rPr>
          <w:rFonts w:ascii="Bookman Old Style" w:hAnsi="Bookman Old Style"/>
          <w:i w:val="0"/>
          <w:sz w:val="20"/>
        </w:rPr>
        <w:t>Industrial, Ciencias de la Computación o Administración de Empresas</w:t>
      </w:r>
      <w:r w:rsidR="00460117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0F49C3" w:rsidRPr="00712F90" w:rsidRDefault="000F49C3" w:rsidP="00FD7F9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1B2040" w:rsidRPr="00712F90" w:rsidRDefault="001B2040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D29E2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0F49C3" w:rsidRDefault="003D2277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Conocimientos de computación.</w:t>
      </w:r>
    </w:p>
    <w:p w:rsidR="00460117" w:rsidRPr="00712F90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D29E2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F7761" w:rsidRPr="000F49C3" w:rsidRDefault="003D2277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Técnicas de archivo</w:t>
      </w:r>
      <w:r w:rsidR="00E71DF9" w:rsidRPr="000F49C3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8C027C" w:rsidRPr="000F49C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8C027C" w:rsidRDefault="008C027C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2F90" w:rsidRPr="00FD7F9F" w:rsidRDefault="00712F9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712F90" w:rsidRPr="00FD7F9F" w:rsidRDefault="00712F90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A36D75" w:rsidRPr="005530B3" w:rsidRDefault="008C027C" w:rsidP="00095EE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36D75">
        <w:rPr>
          <w:rFonts w:ascii="Bookman Old Style" w:hAnsi="Bookman Old Style" w:cs="Arial"/>
          <w:i w:val="0"/>
          <w:iCs/>
          <w:sz w:val="20"/>
        </w:rPr>
        <w:t>Un</w:t>
      </w:r>
      <w:r w:rsidR="00444C4D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año,</w:t>
      </w:r>
      <w:r w:rsidR="00A36D75">
        <w:rPr>
          <w:rFonts w:ascii="Bookman Old Style" w:hAnsi="Bookman Old Style" w:cs="Arial"/>
          <w:i w:val="0"/>
          <w:iCs/>
          <w:sz w:val="20"/>
        </w:rPr>
        <w:t xml:space="preserve"> en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A36D75">
        <w:rPr>
          <w:rFonts w:ascii="Bookman Old Style" w:hAnsi="Bookman Old Style" w:cs="Arial"/>
          <w:i w:val="0"/>
          <w:iCs/>
          <w:sz w:val="20"/>
        </w:rPr>
        <w:t>p</w:t>
      </w:r>
      <w:r w:rsidR="00A36D75" w:rsidRPr="005530B3">
        <w:rPr>
          <w:rFonts w:ascii="Bookman Old Style" w:hAnsi="Bookman Old Style" w:cs="Arial"/>
          <w:i w:val="0"/>
          <w:iCs/>
          <w:sz w:val="20"/>
        </w:rPr>
        <w:t>uestos administrativos, preferentemente en áreas de atención al público.</w:t>
      </w:r>
    </w:p>
    <w:p w:rsidR="000F7761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14"/>
        </w:rPr>
      </w:pPr>
    </w:p>
    <w:p w:rsidR="00712F90" w:rsidRPr="00FD7F9F" w:rsidRDefault="00712F90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040" w:rsidRPr="000F49C3" w:rsidRDefault="001B2040" w:rsidP="000F49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F49C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9D25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8D40B9" w:rsidRDefault="008D40B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7F5603" w:rsidRPr="00FD7F9F" w:rsidRDefault="007F560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  <w:bookmarkStart w:id="0" w:name="_GoBack"/>
      <w:bookmarkEnd w:id="0"/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FD7F9F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8BA" w:rsidRDefault="00B908BA">
      <w:pPr>
        <w:spacing w:line="20" w:lineRule="exact"/>
      </w:pPr>
    </w:p>
  </w:endnote>
  <w:endnote w:type="continuationSeparator" w:id="0">
    <w:p w:rsidR="00B908BA" w:rsidRDefault="00B908BA"/>
  </w:endnote>
  <w:endnote w:type="continuationNotice" w:id="1">
    <w:p w:rsidR="00B908BA" w:rsidRDefault="00B90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BA" w:rsidRDefault="00B908B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908BA" w:rsidRDefault="00B908B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BA" w:rsidRDefault="00B908BA" w:rsidP="00675E08">
    <w:pPr>
      <w:pStyle w:val="Piedepgina"/>
      <w:framePr w:wrap="around" w:vAnchor="text" w:hAnchor="page" w:x="11056" w:y="16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F560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908B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908BA" w:rsidRPr="00675E08" w:rsidRDefault="00B908BA" w:rsidP="004F1D3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B908BA" w:rsidRPr="00B425FF" w:rsidRDefault="00264C3C" w:rsidP="000F49C3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B908BA" w:rsidRPr="00B425FF" w:rsidRDefault="00B908B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908BA">
      <w:tc>
        <w:tcPr>
          <w:tcW w:w="5950" w:type="dxa"/>
        </w:tcPr>
        <w:p w:rsidR="00B908BA" w:rsidRDefault="00B908B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908BA" w:rsidRDefault="00B908B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908BA" w:rsidRDefault="00B908B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908BA" w:rsidRDefault="00B908B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908BA" w:rsidRDefault="00B908B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908BA" w:rsidRDefault="00B908B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908BA" w:rsidRDefault="00B908B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8BA" w:rsidRDefault="00B908BA">
      <w:r>
        <w:separator/>
      </w:r>
    </w:p>
  </w:footnote>
  <w:footnote w:type="continuationSeparator" w:id="0">
    <w:p w:rsidR="00B908BA" w:rsidRDefault="00B90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BA" w:rsidRDefault="00B908B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908B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908BA" w:rsidRDefault="00B908B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908BA" w:rsidRPr="00B47612" w:rsidRDefault="00B908B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908BA" w:rsidRPr="00B47612" w:rsidRDefault="00B908B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908BA" w:rsidRPr="00B47612" w:rsidRDefault="00B908B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908BA" w:rsidRDefault="00B908B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908BA" w:rsidRPr="00B47612" w:rsidRDefault="00B908B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908BA" w:rsidRPr="00B47612" w:rsidRDefault="00B908B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908BA" w:rsidRDefault="00B908B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BA" w:rsidRDefault="00B908B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908BA" w:rsidRDefault="00B908B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8BA" w:rsidRDefault="00B908B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908BA" w:rsidRDefault="00B908B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908BA" w:rsidRDefault="00B908B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908BA" w:rsidRDefault="00B908B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908BA" w:rsidRDefault="00B908B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908BA" w:rsidRDefault="00B908B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DE4"/>
    <w:multiLevelType w:val="hybridMultilevel"/>
    <w:tmpl w:val="B1E8914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C430DA1"/>
    <w:multiLevelType w:val="hybridMultilevel"/>
    <w:tmpl w:val="0DCA399C"/>
    <w:lvl w:ilvl="0" w:tplc="440A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691B50"/>
    <w:multiLevelType w:val="hybridMultilevel"/>
    <w:tmpl w:val="0DFCE97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544B1"/>
    <w:multiLevelType w:val="hybridMultilevel"/>
    <w:tmpl w:val="1C38DD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1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0"/>
  </w:num>
  <w:num w:numId="5">
    <w:abstractNumId w:val="12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1"/>
  </w:num>
  <w:num w:numId="11">
    <w:abstractNumId w:val="0"/>
  </w:num>
  <w:num w:numId="12">
    <w:abstractNumId w:val="8"/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95EE6"/>
    <w:rsid w:val="000A0046"/>
    <w:rsid w:val="000A004B"/>
    <w:rsid w:val="000A0E5D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31F4"/>
    <w:rsid w:val="000F49C3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2040"/>
    <w:rsid w:val="001C197F"/>
    <w:rsid w:val="001C1CF2"/>
    <w:rsid w:val="001C591A"/>
    <w:rsid w:val="001D1BFC"/>
    <w:rsid w:val="001D29E2"/>
    <w:rsid w:val="001D6481"/>
    <w:rsid w:val="001D6B20"/>
    <w:rsid w:val="001E14C2"/>
    <w:rsid w:val="001F573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64C3C"/>
    <w:rsid w:val="00282D99"/>
    <w:rsid w:val="0029781A"/>
    <w:rsid w:val="002A49A0"/>
    <w:rsid w:val="002B5B31"/>
    <w:rsid w:val="002C1876"/>
    <w:rsid w:val="002C1956"/>
    <w:rsid w:val="002C366A"/>
    <w:rsid w:val="002C4CE0"/>
    <w:rsid w:val="002C5CA1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56D5"/>
    <w:rsid w:val="003A7940"/>
    <w:rsid w:val="003B000A"/>
    <w:rsid w:val="003B20CA"/>
    <w:rsid w:val="003B6DFC"/>
    <w:rsid w:val="003B6F6F"/>
    <w:rsid w:val="003C3D1C"/>
    <w:rsid w:val="003C7680"/>
    <w:rsid w:val="003D2277"/>
    <w:rsid w:val="003D36AF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4C4D"/>
    <w:rsid w:val="0044693D"/>
    <w:rsid w:val="004556AE"/>
    <w:rsid w:val="004557A0"/>
    <w:rsid w:val="00460117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D30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1BD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2EC4"/>
    <w:rsid w:val="00624231"/>
    <w:rsid w:val="00627626"/>
    <w:rsid w:val="0064094F"/>
    <w:rsid w:val="00651D3D"/>
    <w:rsid w:val="006634C8"/>
    <w:rsid w:val="00666B6E"/>
    <w:rsid w:val="006679A8"/>
    <w:rsid w:val="0067598B"/>
    <w:rsid w:val="00675E08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1399"/>
    <w:rsid w:val="006C31D4"/>
    <w:rsid w:val="006C418C"/>
    <w:rsid w:val="006E3A81"/>
    <w:rsid w:val="006F4C9A"/>
    <w:rsid w:val="0070362C"/>
    <w:rsid w:val="00712441"/>
    <w:rsid w:val="00712F90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5603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16D0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D40B9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3E8F"/>
    <w:rsid w:val="009655C2"/>
    <w:rsid w:val="00966C53"/>
    <w:rsid w:val="0097353A"/>
    <w:rsid w:val="00977DF3"/>
    <w:rsid w:val="00990A34"/>
    <w:rsid w:val="0099372A"/>
    <w:rsid w:val="009A56A6"/>
    <w:rsid w:val="009C5839"/>
    <w:rsid w:val="009D2577"/>
    <w:rsid w:val="009D37E0"/>
    <w:rsid w:val="009E1C09"/>
    <w:rsid w:val="00A02D6E"/>
    <w:rsid w:val="00A12221"/>
    <w:rsid w:val="00A15189"/>
    <w:rsid w:val="00A162B0"/>
    <w:rsid w:val="00A166BC"/>
    <w:rsid w:val="00A17200"/>
    <w:rsid w:val="00A36D75"/>
    <w:rsid w:val="00A40AED"/>
    <w:rsid w:val="00A42EAE"/>
    <w:rsid w:val="00A44862"/>
    <w:rsid w:val="00A55019"/>
    <w:rsid w:val="00A5685F"/>
    <w:rsid w:val="00A6136F"/>
    <w:rsid w:val="00A64749"/>
    <w:rsid w:val="00A67717"/>
    <w:rsid w:val="00A67790"/>
    <w:rsid w:val="00A7099A"/>
    <w:rsid w:val="00A736EF"/>
    <w:rsid w:val="00A82ED6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7EC"/>
    <w:rsid w:val="00B14A12"/>
    <w:rsid w:val="00B20B74"/>
    <w:rsid w:val="00B2595E"/>
    <w:rsid w:val="00B2776B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08BA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53BD7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387B"/>
    <w:rsid w:val="00CD4206"/>
    <w:rsid w:val="00CD4B93"/>
    <w:rsid w:val="00CD5577"/>
    <w:rsid w:val="00CE2AAA"/>
    <w:rsid w:val="00CF04AC"/>
    <w:rsid w:val="00CF2988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02D3"/>
    <w:rsid w:val="00E71DF9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2B6D"/>
    <w:rsid w:val="00FA66EF"/>
    <w:rsid w:val="00FA7101"/>
    <w:rsid w:val="00FB3CEF"/>
    <w:rsid w:val="00FC598F"/>
    <w:rsid w:val="00FD0F8D"/>
    <w:rsid w:val="00FD4486"/>
    <w:rsid w:val="00FD6034"/>
    <w:rsid w:val="00FD7F9F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602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32</cp:revision>
  <cp:lastPrinted>2012-03-02T15:52:00Z</cp:lastPrinted>
  <dcterms:created xsi:type="dcterms:W3CDTF">2013-03-13T22:00:00Z</dcterms:created>
  <dcterms:modified xsi:type="dcterms:W3CDTF">2013-11-07T21:40:00Z</dcterms:modified>
</cp:coreProperties>
</file>